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left w:color="auto" w:space="0" w:sz="0" w:val="none"/>
          <w:bottom w:color="auto" w:space="0" w:sz="0" w:val="none"/>
          <w:right w:color="auto" w:space="0" w:sz="0" w:val="none"/>
        </w:pBdr>
        <w:jc w:val="right"/>
        <w:rPr>
          <w:color w:val="242525"/>
          <w:sz w:val="24"/>
          <w:szCs w:val="24"/>
        </w:rPr>
      </w:pPr>
      <w:r w:rsidDel="00000000" w:rsidR="00000000" w:rsidRPr="00000000">
        <w:rPr>
          <w:color w:val="242525"/>
          <w:sz w:val="24"/>
          <w:szCs w:val="24"/>
          <w:rtl w:val="0"/>
        </w:rPr>
        <w:t xml:space="preserve">В налоговый орган</w:t>
      </w:r>
    </w:p>
    <w:p w:rsidR="00000000" w:rsidDel="00000000" w:rsidP="00000000" w:rsidRDefault="00000000" w:rsidRPr="00000000" w14:paraId="00000002">
      <w:pPr>
        <w:widowControl w:val="0"/>
        <w:pBdr>
          <w:left w:color="auto" w:space="0" w:sz="0" w:val="none"/>
          <w:bottom w:color="auto" w:space="0" w:sz="0" w:val="none"/>
          <w:right w:color="auto" w:space="0" w:sz="0" w:val="none"/>
        </w:pBdr>
        <w:jc w:val="right"/>
        <w:rPr>
          <w:color w:val="242525"/>
          <w:sz w:val="24"/>
          <w:szCs w:val="24"/>
        </w:rPr>
      </w:pPr>
      <w:r w:rsidDel="00000000" w:rsidR="00000000" w:rsidRPr="00000000">
        <w:rPr>
          <w:color w:val="242525"/>
          <w:sz w:val="24"/>
          <w:szCs w:val="24"/>
          <w:rtl w:val="0"/>
        </w:rPr>
        <w:t xml:space="preserve">Межрайонная ИФНС России №6 по городу Москве</w:t>
      </w:r>
    </w:p>
    <w:p w:rsidR="00000000" w:rsidDel="00000000" w:rsidP="00000000" w:rsidRDefault="00000000" w:rsidRPr="00000000" w14:paraId="00000003">
      <w:pPr>
        <w:widowControl w:val="0"/>
        <w:pBdr>
          <w:left w:color="auto" w:space="0" w:sz="0" w:val="none"/>
          <w:bottom w:color="auto" w:space="0" w:sz="0" w:val="none"/>
          <w:right w:color="auto" w:space="0" w:sz="0" w:val="none"/>
        </w:pBdr>
        <w:jc w:val="right"/>
        <w:rPr>
          <w:color w:val="242525"/>
          <w:sz w:val="24"/>
          <w:szCs w:val="24"/>
        </w:rPr>
      </w:pPr>
      <w:r w:rsidDel="00000000" w:rsidR="00000000" w:rsidRPr="00000000">
        <w:rPr>
          <w:color w:val="242525"/>
          <w:sz w:val="24"/>
          <w:szCs w:val="24"/>
          <w:rtl w:val="0"/>
        </w:rPr>
        <w:t xml:space="preserve">от</w:t>
        <w:br w:type="textWrapping"/>
        <w:t xml:space="preserve">ООО "ППТ"</w:t>
        <w:br w:type="textWrapping"/>
        <w:t xml:space="preserve">ИНН 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1234567890</w:t>
      </w:r>
      <w:r w:rsidDel="00000000" w:rsidR="00000000" w:rsidRPr="00000000">
        <w:rPr>
          <w:color w:val="242525"/>
          <w:sz w:val="24"/>
          <w:szCs w:val="24"/>
          <w:rtl w:val="0"/>
        </w:rPr>
        <w:br w:type="textWrapping"/>
        <w:t xml:space="preserve">КПП 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121001001</w:t>
      </w:r>
      <w:r w:rsidDel="00000000" w:rsidR="00000000" w:rsidRPr="00000000">
        <w:rPr>
          <w:color w:val="242525"/>
          <w:sz w:val="24"/>
          <w:szCs w:val="24"/>
          <w:rtl w:val="0"/>
        </w:rPr>
        <w:br w:type="textWrapping"/>
        <w:t xml:space="preserve">Юридический адрес: 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456789, Россия, Субъект РФ, просп. Замечательный,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left w:color="auto" w:space="0" w:sz="0" w:val="none"/>
          <w:bottom w:color="auto" w:space="0" w:sz="0" w:val="none"/>
          <w:right w:color="auto" w:space="0" w:sz="0" w:val="none"/>
        </w:pBdr>
        <w:jc w:val="right"/>
        <w:rPr>
          <w:color w:val="242525"/>
          <w:sz w:val="24"/>
          <w:szCs w:val="24"/>
        </w:rPr>
      </w:pPr>
      <w:r w:rsidDel="00000000" w:rsidR="00000000" w:rsidRPr="00000000">
        <w:rPr>
          <w:color w:val="242525"/>
          <w:sz w:val="24"/>
          <w:szCs w:val="24"/>
          <w:rtl w:val="0"/>
        </w:rPr>
        <w:t xml:space="preserve">Исх. № 01/2024 от 25.06.2024 г.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color w:val="242525"/>
          <w:sz w:val="26"/>
          <w:szCs w:val="26"/>
        </w:rPr>
      </w:pPr>
      <w:bookmarkStart w:colFirst="0" w:colLast="0" w:name="_heading=h.xs9kfg5wlyh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color w:val="242525"/>
          <w:sz w:val="26"/>
          <w:szCs w:val="26"/>
        </w:rPr>
      </w:pPr>
      <w:bookmarkStart w:colFirst="0" w:colLast="0" w:name="_heading=h.guwo4ize5fde" w:id="1"/>
      <w:bookmarkEnd w:id="1"/>
      <w:r w:rsidDel="00000000" w:rsidR="00000000" w:rsidRPr="00000000">
        <w:rPr>
          <w:color w:val="242525"/>
          <w:sz w:val="26"/>
          <w:szCs w:val="26"/>
          <w:rtl w:val="0"/>
        </w:rPr>
        <w:t xml:space="preserve">Сопроводительное письмо</w:t>
      </w:r>
    </w:p>
    <w:p w:rsidR="00000000" w:rsidDel="00000000" w:rsidP="00000000" w:rsidRDefault="00000000" w:rsidRPr="00000000" w14:paraId="00000007">
      <w:pPr>
        <w:widowControl w:val="0"/>
        <w:pBdr>
          <w:left w:color="auto" w:space="0" w:sz="0" w:val="none"/>
          <w:bottom w:color="auto" w:space="0" w:sz="0" w:val="none"/>
          <w:right w:color="auto" w:space="0" w:sz="0" w:val="none"/>
        </w:pBdr>
        <w:rPr>
          <w:color w:val="242525"/>
          <w:sz w:val="24"/>
          <w:szCs w:val="24"/>
        </w:rPr>
      </w:pPr>
      <w:r w:rsidDel="00000000" w:rsidR="00000000" w:rsidRPr="00000000">
        <w:rPr>
          <w:color w:val="242525"/>
          <w:sz w:val="24"/>
          <w:szCs w:val="24"/>
          <w:rtl w:val="0"/>
        </w:rPr>
        <w:t xml:space="preserve">В ответ на требование № 12345 от 20.06.2025 г. о предоставлении документов в рамках проведения встречной проверки направляем следующий комплект документов:</w:t>
      </w:r>
    </w:p>
    <w:p w:rsidR="00000000" w:rsidDel="00000000" w:rsidP="00000000" w:rsidRDefault="00000000" w:rsidRPr="00000000" w14:paraId="00000008">
      <w:pPr>
        <w:widowControl w:val="0"/>
        <w:pBdr>
          <w:left w:color="auto" w:space="0" w:sz="0" w:val="none"/>
          <w:bottom w:color="auto" w:space="0" w:sz="0" w:val="none"/>
          <w:right w:color="auto" w:space="0" w:sz="0" w:val="none"/>
        </w:pBdr>
        <w:rPr>
          <w:color w:val="24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242525"/>
          <w:sz w:val="24"/>
          <w:szCs w:val="24"/>
          <w:rtl w:val="0"/>
        </w:rPr>
        <w:t xml:space="preserve">Копия договора № 14/2023 от 01.03.2023 г. с ООО "Партнер";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242525"/>
          <w:sz w:val="24"/>
          <w:szCs w:val="24"/>
          <w:rtl w:val="0"/>
        </w:rPr>
        <w:t xml:space="preserve">Копии счетов-фактур за период с 01.03.2023 по 31.12.2023 (5 листов);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242525"/>
          <w:sz w:val="24"/>
          <w:szCs w:val="24"/>
          <w:rtl w:val="0"/>
        </w:rPr>
        <w:t xml:space="preserve">Копии товарных накладных № 1-5 (5 листов);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242525"/>
          <w:sz w:val="24"/>
          <w:szCs w:val="24"/>
          <w:rtl w:val="0"/>
        </w:rPr>
        <w:t xml:space="preserve">Копии платежных поручений по расчетам с ООО "Партнер" (3 листа).</w:t>
      </w:r>
    </w:p>
    <w:p w:rsidR="00000000" w:rsidDel="00000000" w:rsidP="00000000" w:rsidRDefault="00000000" w:rsidRPr="00000000" w14:paraId="0000000D">
      <w:pPr>
        <w:widowControl w:val="0"/>
        <w:pBdr>
          <w:left w:color="auto" w:space="0" w:sz="0" w:val="none"/>
          <w:bottom w:color="auto" w:space="0" w:sz="0" w:val="none"/>
          <w:right w:color="auto" w:space="0" w:sz="0" w:val="none"/>
        </w:pBdr>
        <w:rPr>
          <w:color w:val="24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left w:color="auto" w:space="0" w:sz="0" w:val="none"/>
          <w:bottom w:color="auto" w:space="0" w:sz="0" w:val="none"/>
          <w:right w:color="auto" w:space="0" w:sz="0" w:val="none"/>
        </w:pBdr>
        <w:rPr>
          <w:color w:val="242525"/>
          <w:sz w:val="24"/>
          <w:szCs w:val="24"/>
        </w:rPr>
      </w:pPr>
      <w:r w:rsidDel="00000000" w:rsidR="00000000" w:rsidRPr="00000000">
        <w:rPr>
          <w:color w:val="242525"/>
          <w:sz w:val="24"/>
          <w:szCs w:val="24"/>
          <w:rtl w:val="0"/>
        </w:rPr>
        <w:t xml:space="preserve">Приложение: на __ (указать количество) листах в 1 экз.</w:t>
      </w:r>
    </w:p>
    <w:p w:rsidR="00000000" w:rsidDel="00000000" w:rsidP="00000000" w:rsidRDefault="00000000" w:rsidRPr="00000000" w14:paraId="0000000F">
      <w:pPr>
        <w:widowControl w:val="0"/>
        <w:pBdr>
          <w:left w:color="auto" w:space="0" w:sz="0" w:val="none"/>
          <w:bottom w:color="auto" w:space="0" w:sz="0" w:val="none"/>
          <w:right w:color="auto" w:space="0" w:sz="0" w:val="none"/>
        </w:pBdr>
        <w:rPr>
          <w:color w:val="24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left w:color="auto" w:space="0" w:sz="0" w:val="none"/>
          <w:bottom w:color="auto" w:space="0" w:sz="0" w:val="none"/>
          <w:right w:color="auto" w:space="0" w:sz="0" w:val="none"/>
        </w:pBdr>
        <w:rPr>
          <w:color w:val="242525"/>
          <w:sz w:val="24"/>
          <w:szCs w:val="24"/>
        </w:rPr>
      </w:pPr>
      <w:r w:rsidDel="00000000" w:rsidR="00000000" w:rsidRPr="00000000">
        <w:rPr>
          <w:color w:val="242525"/>
          <w:sz w:val="24"/>
          <w:szCs w:val="24"/>
          <w:rtl w:val="0"/>
        </w:rPr>
        <w:t xml:space="preserve">Документы предоставляются в установленный срок, в соответствии с п. 5 ст. 93.1 НК РФ.</w:t>
      </w:r>
    </w:p>
    <w:p w:rsidR="00000000" w:rsidDel="00000000" w:rsidP="00000000" w:rsidRDefault="00000000" w:rsidRPr="00000000" w14:paraId="00000011">
      <w:pPr>
        <w:widowControl w:val="0"/>
        <w:pBdr>
          <w:left w:color="auto" w:space="0" w:sz="0" w:val="none"/>
          <w:bottom w:color="auto" w:space="0" w:sz="0" w:val="none"/>
          <w:right w:color="auto" w:space="0" w:sz="0" w:val="none"/>
        </w:pBdr>
        <w:rPr>
          <w:color w:val="24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left w:color="auto" w:space="0" w:sz="0" w:val="none"/>
          <w:bottom w:color="auto" w:space="0" w:sz="0" w:val="none"/>
          <w:right w:color="auto" w:space="0" w:sz="0" w:val="none"/>
        </w:pBdr>
        <w:rPr>
          <w:color w:val="242525"/>
          <w:sz w:val="24"/>
          <w:szCs w:val="24"/>
        </w:rPr>
      </w:pPr>
      <w:r w:rsidDel="00000000" w:rsidR="00000000" w:rsidRPr="00000000">
        <w:rPr>
          <w:color w:val="242525"/>
          <w:sz w:val="24"/>
          <w:szCs w:val="24"/>
          <w:rtl w:val="0"/>
        </w:rPr>
        <w:t xml:space="preserve">Контактное лицо: 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Петров Порфирий Петрович</w:t>
      </w:r>
      <w:r w:rsidDel="00000000" w:rsidR="00000000" w:rsidRPr="00000000">
        <w:rPr>
          <w:color w:val="242525"/>
          <w:sz w:val="24"/>
          <w:szCs w:val="24"/>
          <w:rtl w:val="0"/>
        </w:rPr>
        <w:t xml:space="preserve">, тел.: +7 (XXX) XXX-XX-XX, эл. почта: info@romashka.ru</w:t>
      </w:r>
    </w:p>
    <w:p w:rsidR="00000000" w:rsidDel="00000000" w:rsidP="00000000" w:rsidRDefault="00000000" w:rsidRPr="00000000" w14:paraId="00000013">
      <w:pPr>
        <w:widowControl w:val="0"/>
        <w:pBdr>
          <w:left w:color="auto" w:space="0" w:sz="0" w:val="none"/>
          <w:bottom w:color="auto" w:space="0" w:sz="0" w:val="none"/>
          <w:right w:color="auto" w:space="0" w:sz="0" w:val="none"/>
        </w:pBdr>
        <w:rPr>
          <w:color w:val="24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left w:color="auto" w:space="0" w:sz="0" w:val="none"/>
          <w:bottom w:color="auto" w:space="0" w:sz="0" w:val="none"/>
          <w:right w:color="auto" w:space="0" w:sz="0" w:val="none"/>
        </w:pBdr>
        <w:rPr>
          <w:color w:val="24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left w:color="auto" w:space="0" w:sz="0" w:val="none"/>
          <w:bottom w:color="auto" w:space="0" w:sz="0" w:val="none"/>
          <w:right w:color="auto" w:space="0" w:sz="0" w:val="none"/>
        </w:pBdr>
        <w:rPr>
          <w:color w:val="242525"/>
          <w:sz w:val="24"/>
          <w:szCs w:val="24"/>
        </w:rPr>
      </w:pPr>
      <w:r w:rsidDel="00000000" w:rsidR="00000000" w:rsidRPr="00000000">
        <w:rPr>
          <w:color w:val="242525"/>
          <w:sz w:val="24"/>
          <w:szCs w:val="24"/>
          <w:rtl w:val="0"/>
        </w:rPr>
        <w:t xml:space="preserve">Руководитель</w:t>
        <w:br w:type="textWrapping"/>
        <w:t xml:space="preserve">______________ /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Петров Порфирий Петрович</w:t>
      </w:r>
      <w:r w:rsidDel="00000000" w:rsidR="00000000" w:rsidRPr="00000000">
        <w:rPr>
          <w:color w:val="242525"/>
          <w:sz w:val="24"/>
          <w:szCs w:val="24"/>
          <w:rtl w:val="0"/>
        </w:rPr>
        <w:t xml:space="preserve">/</w:t>
        <w:br w:type="textWrapping"/>
        <w:t xml:space="preserve">М.П.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242525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RM4ADVgNOz1+PB45I9sY8y3g9Q==">CgMxLjAyDmgueHM5a2ZnNXdseWgxMg5oLmd1d280aXplNWZkZTgAciExMEwyMHRXR2N4STZhUnFBcWpaVDg3YWZFeGtXZnJYaGQ=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